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1B22CDFF" w:rsidRDefault="00E577AB" w14:paraId="35B35B40" w14:textId="24E3D8EF">
      <w:pPr>
        <w:rPr>
          <w:rFonts w:ascii="Calibri" w:hAnsi="Calibri" w:cs="Calibri" w:asciiTheme="minorAscii" w:hAnsiTheme="minorAscii" w:cstheme="minorAscii"/>
        </w:rPr>
      </w:pPr>
      <w:bookmarkStart w:name="Temp__Temp1" w:id="0"/>
      <w:bookmarkEnd w:id="0"/>
      <w:r w:rsidRPr="1B22CDFF" w:rsidR="00E577AB">
        <w:rPr>
          <w:rFonts w:ascii="Calibri" w:hAnsi="Calibri" w:cs="Calibri" w:asciiTheme="minorAscii" w:hAnsiTheme="minorAscii" w:cstheme="minorAscii"/>
        </w:rPr>
        <w:t>Name</w:t>
      </w:r>
      <w:r w:rsidRPr="1B22CDFF" w:rsidR="00E577AB">
        <w:rPr>
          <w:rFonts w:ascii="Calibri" w:hAnsi="Calibri" w:cs="Calibri" w:asciiTheme="minorAscii" w:hAnsiTheme="minorAscii" w:cstheme="minorAscii"/>
        </w:rPr>
        <w:t xml:space="preserve"> _____________________________________     Date ____________</w:t>
      </w:r>
    </w:p>
    <w:p w:rsidRPr="007C31D6" w:rsidR="00E577AB" w:rsidP="37FD18CA" w:rsidRDefault="1ABCBC73" w14:paraId="337D5C87" w14:textId="14E5C6DF">
      <w:pPr>
        <w:jc w:val="center"/>
        <w:rPr>
          <w:rFonts w:asciiTheme="minorHAnsi" w:hAnsiTheme="minorHAnsi" w:cstheme="minorBidi"/>
          <w:b/>
          <w:bCs/>
        </w:rPr>
      </w:pPr>
      <w:r w:rsidRPr="37FD18CA">
        <w:rPr>
          <w:rFonts w:asciiTheme="minorHAnsi" w:hAnsiTheme="minorHAnsi" w:cstheme="minorBidi"/>
          <w:b/>
          <w:bCs/>
        </w:rPr>
        <w:t>Our Coast, Our Future</w:t>
      </w:r>
      <w:r w:rsidR="001610BA">
        <w:rPr>
          <w:rFonts w:asciiTheme="minorHAnsi" w:hAnsiTheme="minorHAnsi" w:cstheme="minorBidi"/>
          <w:b/>
          <w:bCs/>
        </w:rPr>
        <w:t xml:space="preserve">:  </w:t>
      </w:r>
      <w:r w:rsidR="007E3DC0">
        <w:rPr>
          <w:rFonts w:asciiTheme="minorHAnsi" w:hAnsiTheme="minorHAnsi" w:cstheme="minorBidi"/>
          <w:b/>
          <w:bCs/>
        </w:rPr>
        <w:t xml:space="preserve">Strategy </w:t>
      </w:r>
      <w:r w:rsidRPr="37FD18CA" w:rsidR="747FAD5B">
        <w:rPr>
          <w:rFonts w:asciiTheme="minorHAnsi" w:hAnsiTheme="minorHAnsi" w:cstheme="minorBidi"/>
          <w:b/>
          <w:bCs/>
        </w:rPr>
        <w:t xml:space="preserve">Share-out </w:t>
      </w:r>
      <w:r w:rsidRPr="37FD18CA" w:rsidR="00540751">
        <w:rPr>
          <w:rFonts w:asciiTheme="minorHAnsi" w:hAnsiTheme="minorHAnsi" w:cstheme="minorBidi"/>
          <w:b/>
          <w:bCs/>
        </w:rPr>
        <w:t>from Other Groups</w:t>
      </w:r>
    </w:p>
    <w:p w:rsidR="00E577AB" w:rsidP="0017505F" w:rsidRDefault="0017505F" w14:paraId="3316262B" w14:textId="3C97DEE2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Put the </w:t>
      </w:r>
      <w:r w:rsidR="00540751">
        <w:rPr>
          <w:rFonts w:asciiTheme="minorHAnsi" w:hAnsiTheme="minorHAnsi" w:cstheme="minorHAnsi"/>
        </w:rPr>
        <w:t xml:space="preserve">group </w:t>
      </w:r>
      <w:r>
        <w:rPr>
          <w:rFonts w:asciiTheme="minorHAnsi" w:hAnsiTheme="minorHAnsi" w:cstheme="minorHAnsi"/>
        </w:rPr>
        <w:t xml:space="preserve">you’re </w:t>
      </w:r>
      <w:r w:rsidR="00877221">
        <w:rPr>
          <w:rFonts w:asciiTheme="minorHAnsi" w:hAnsiTheme="minorHAnsi" w:cstheme="minorHAnsi"/>
        </w:rPr>
        <w:t xml:space="preserve">hearing from and </w:t>
      </w:r>
      <w:r w:rsidR="007E3DC0">
        <w:rPr>
          <w:rFonts w:asciiTheme="minorHAnsi" w:hAnsiTheme="minorHAnsi" w:cstheme="minorHAnsi"/>
        </w:rPr>
        <w:t xml:space="preserve">the strategy they are presenting </w:t>
      </w:r>
      <w:r>
        <w:rPr>
          <w:rFonts w:asciiTheme="minorHAnsi" w:hAnsiTheme="minorHAnsi" w:cstheme="minorHAnsi"/>
        </w:rPr>
        <w:t xml:space="preserve">on the left, and notes about </w:t>
      </w:r>
      <w:r w:rsidR="00540751">
        <w:rPr>
          <w:rFonts w:asciiTheme="minorHAnsi" w:hAnsiTheme="minorHAnsi" w:cstheme="minorHAnsi"/>
        </w:rPr>
        <w:t xml:space="preserve">what you hear from </w:t>
      </w:r>
      <w:r>
        <w:rPr>
          <w:rFonts w:asciiTheme="minorHAnsi" w:hAnsiTheme="minorHAnsi" w:cstheme="minorHAnsi"/>
        </w:rPr>
        <w:t xml:space="preserve">that </w:t>
      </w:r>
      <w:r w:rsidR="00540751">
        <w:rPr>
          <w:rFonts w:asciiTheme="minorHAnsi" w:hAnsiTheme="minorHAnsi" w:cstheme="minorHAnsi"/>
        </w:rPr>
        <w:t xml:space="preserve">group </w:t>
      </w:r>
      <w:r>
        <w:rPr>
          <w:rFonts w:asciiTheme="minorHAnsi" w:hAnsiTheme="minorHAnsi" w:cstheme="minorHAnsi"/>
        </w:rPr>
        <w:t>on the right.</w:t>
      </w:r>
      <w:r w:rsidR="007E3DC0">
        <w:rPr>
          <w:rFonts w:asciiTheme="minorHAnsi" w:hAnsiTheme="minorHAnsi" w:cstheme="minorHAnsi"/>
        </w:rPr>
        <w:t xml:space="preserve"> There may be more than one strategy from each group so you may need to use more than one row per group.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17505F" w:rsidTr="0017505F" w14:paraId="5C2D6FCF" w14:textId="77777777">
        <w:trPr>
          <w:tblHeader/>
        </w:trPr>
        <w:tc>
          <w:tcPr>
            <w:tcW w:w="2880" w:type="dxa"/>
            <w:vAlign w:val="center"/>
          </w:tcPr>
          <w:p w:rsidRPr="0017505F" w:rsidR="0017505F" w:rsidP="0017505F" w:rsidRDefault="00540751" w14:paraId="6035FA04" w14:textId="41613123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GROUP AND </w:t>
            </w:r>
            <w:r w:rsidRPr="0017505F" w:rsidR="0017505F">
              <w:rPr>
                <w:rFonts w:asciiTheme="minorHAnsi" w:hAnsiTheme="minorHAnsi" w:cstheme="minorHAnsi"/>
                <w:b/>
                <w:bCs/>
              </w:rPr>
              <w:t>TOPIC</w:t>
            </w:r>
          </w:p>
        </w:tc>
        <w:tc>
          <w:tcPr>
            <w:tcW w:w="6480" w:type="dxa"/>
            <w:vAlign w:val="center"/>
          </w:tcPr>
          <w:p w:rsidRPr="0017505F" w:rsidR="0017505F" w:rsidP="0017505F" w:rsidRDefault="0017505F" w14:paraId="11C5612B" w14:textId="01C85AEA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17505F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7E3DC0" w:rsidTr="007E3DC0" w14:paraId="79DC0331" w14:textId="77777777">
        <w:tc>
          <w:tcPr>
            <w:tcW w:w="2880" w:type="dxa"/>
            <w:vAlign w:val="center"/>
          </w:tcPr>
          <w:p w:rsidR="007E3DC0" w:rsidP="007E3DC0" w:rsidRDefault="007E3DC0" w14:paraId="131A727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5DC52DAC" w14:textId="21477EE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5F90625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0A56942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3DE3B43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7FF2138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30D1401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56273316" w14:textId="04E3C38A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Pr="007E3DC0" w:rsidR="007E3DC0" w:rsidP="007E3DC0" w:rsidRDefault="007E3DC0" w14:paraId="38DFB97F" w14:textId="24386CD5">
            <w:pPr>
              <w:spacing w:before="120" w:after="120"/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6D3A9D" w14:paraId="33E1AE39" w14:textId="77777777">
        <w:tc>
          <w:tcPr>
            <w:tcW w:w="2880" w:type="dxa"/>
            <w:vAlign w:val="center"/>
          </w:tcPr>
          <w:p w:rsidR="007E3DC0" w:rsidP="007E3DC0" w:rsidRDefault="007E3DC0" w14:paraId="659094C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76A839C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2EBE97C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60D1CEE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BFBB92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32FA03D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3C71919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258B9B7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7E3DC0" w:rsidRDefault="007E3DC0" w14:paraId="77D7FBBE" w14:textId="5BDD658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41163F" w14:paraId="72F55FD7" w14:textId="77777777">
        <w:tc>
          <w:tcPr>
            <w:tcW w:w="2880" w:type="dxa"/>
            <w:vAlign w:val="center"/>
          </w:tcPr>
          <w:p w:rsidR="007E3DC0" w:rsidP="007E3DC0" w:rsidRDefault="007E3DC0" w14:paraId="03E095F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59E5B7E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5CCD52A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4BE9289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4AC7D53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F4C8CE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6C7656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0FF808B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7E3DC0" w:rsidRDefault="007E3DC0" w14:paraId="39725A0C" w14:textId="039C3CD1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</w:tbl>
    <w:p w:rsidR="00540751" w:rsidRDefault="00540751" w14:paraId="2F3E0080" w14:textId="77777777">
      <w:r>
        <w:br w:type="page"/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540751" w:rsidTr="0017505F" w14:paraId="7AA17B0A" w14:textId="77777777">
        <w:tc>
          <w:tcPr>
            <w:tcW w:w="2880" w:type="dxa"/>
            <w:vAlign w:val="center"/>
          </w:tcPr>
          <w:p w:rsidR="00540751" w:rsidP="00540751" w:rsidRDefault="00540751" w14:paraId="2BAD6AD3" w14:textId="0A7F8002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GROUP AND </w:t>
            </w:r>
            <w:r w:rsidR="007E3DC0">
              <w:rPr>
                <w:rFonts w:asciiTheme="minorHAnsi" w:hAnsiTheme="minorHAnsi" w:cstheme="minorHAnsi"/>
                <w:b/>
                <w:bCs/>
              </w:rPr>
              <w:t>STRATEGY</w:t>
            </w:r>
          </w:p>
        </w:tc>
        <w:tc>
          <w:tcPr>
            <w:tcW w:w="6480" w:type="dxa"/>
            <w:vAlign w:val="center"/>
          </w:tcPr>
          <w:p w:rsidR="00540751" w:rsidP="00540751" w:rsidRDefault="00540751" w14:paraId="36E7EDFB" w14:textId="744C7C52">
            <w:pPr>
              <w:spacing w:before="120" w:after="120"/>
              <w:rPr>
                <w:rFonts w:asciiTheme="minorHAnsi" w:hAnsiTheme="minorHAnsi" w:cstheme="minorHAnsi"/>
              </w:rPr>
            </w:pPr>
            <w:r w:rsidRPr="0017505F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7E3DC0" w:rsidTr="00C81174" w14:paraId="1F73F262" w14:textId="77777777">
        <w:tc>
          <w:tcPr>
            <w:tcW w:w="2880" w:type="dxa"/>
            <w:vAlign w:val="center"/>
          </w:tcPr>
          <w:p w:rsidR="007E3DC0" w:rsidP="007E3DC0" w:rsidRDefault="007E3DC0" w14:paraId="35C4658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4A776DE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62C0989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11AB29A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E6ADAF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145F1F0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20354B2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33825FE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7E3DC0" w:rsidRDefault="007E3DC0" w14:paraId="2BA62205" w14:textId="382BFD0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F227B4" w14:paraId="61AFBE7B" w14:textId="77777777">
        <w:tc>
          <w:tcPr>
            <w:tcW w:w="2880" w:type="dxa"/>
            <w:vAlign w:val="center"/>
          </w:tcPr>
          <w:p w:rsidR="007E3DC0" w:rsidP="007E3DC0" w:rsidRDefault="007E3DC0" w14:paraId="683C68B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7089568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5FC90EB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3F45AF8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F6BF1A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1B23BB6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44D8A5B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504AC1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7E3DC0" w:rsidRDefault="007E3DC0" w14:paraId="7F4A551A" w14:textId="66BEACDC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9F7149" w14:paraId="4783F69F" w14:textId="77777777">
        <w:tc>
          <w:tcPr>
            <w:tcW w:w="2880" w:type="dxa"/>
            <w:vAlign w:val="center"/>
          </w:tcPr>
          <w:p w:rsidR="007E3DC0" w:rsidP="007E3DC0" w:rsidRDefault="007E3DC0" w14:paraId="4A7CF8B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7E3DC0" w:rsidRDefault="007E3DC0" w14:paraId="375EAB0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7E3DC0" w:rsidRDefault="007E3DC0" w14:paraId="45D4BD0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7E3DC0" w:rsidRDefault="007E3DC0" w14:paraId="0D64B54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6B8BF2D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72EFC77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73C51F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7E3DC0" w:rsidRDefault="007E3DC0" w14:paraId="09AE7A8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7E3DC0" w:rsidRDefault="007E3DC0" w14:paraId="059F3369" w14:textId="5D77BB4B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</w:tbl>
    <w:p w:rsidR="007E3DC0" w:rsidRDefault="007E3DC0" w14:paraId="18333159" w14:textId="0F723049">
      <w:pPr>
        <w:spacing w:before="0"/>
        <w:rPr>
          <w:rFonts w:asciiTheme="minorHAnsi" w:hAnsiTheme="minorHAnsi" w:cstheme="minorHAnsi"/>
        </w:rPr>
      </w:pPr>
    </w:p>
    <w:p w:rsidR="007E3DC0" w:rsidRDefault="007E3DC0" w14:paraId="2AB3266E" w14:textId="77777777">
      <w:pPr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7E3DC0" w:rsidTr="001F0B6D" w14:paraId="2DCDE976" w14:textId="77777777">
        <w:tc>
          <w:tcPr>
            <w:tcW w:w="2880" w:type="dxa"/>
            <w:vAlign w:val="center"/>
          </w:tcPr>
          <w:p w:rsidR="007E3DC0" w:rsidP="001F0B6D" w:rsidRDefault="007E3DC0" w14:paraId="35D60F7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GROUP AND STRATEGY</w:t>
            </w:r>
          </w:p>
        </w:tc>
        <w:tc>
          <w:tcPr>
            <w:tcW w:w="6480" w:type="dxa"/>
            <w:vAlign w:val="center"/>
          </w:tcPr>
          <w:p w:rsidR="007E3DC0" w:rsidP="001F0B6D" w:rsidRDefault="007E3DC0" w14:paraId="701D44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17505F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7E3DC0" w:rsidTr="001F0B6D" w14:paraId="43637B5E" w14:textId="77777777">
        <w:tc>
          <w:tcPr>
            <w:tcW w:w="2880" w:type="dxa"/>
            <w:vAlign w:val="center"/>
          </w:tcPr>
          <w:p w:rsidR="007E3DC0" w:rsidP="001F0B6D" w:rsidRDefault="007E3DC0" w14:paraId="4F822FC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5070C6C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1187A5E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1BF54DD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2CB700C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03A682F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25FA934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18EFB21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3E905D9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1F0B6D" w14:paraId="6F535868" w14:textId="77777777">
        <w:tc>
          <w:tcPr>
            <w:tcW w:w="2880" w:type="dxa"/>
            <w:vAlign w:val="center"/>
          </w:tcPr>
          <w:p w:rsidR="007E3DC0" w:rsidP="001F0B6D" w:rsidRDefault="007E3DC0" w14:paraId="5A80953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11EA726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6A3364B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50AC442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7BC0884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2438F76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38778AE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5D177B2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68DC87D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1F0B6D" w14:paraId="479C7BC8" w14:textId="77777777">
        <w:tc>
          <w:tcPr>
            <w:tcW w:w="2880" w:type="dxa"/>
            <w:vAlign w:val="center"/>
          </w:tcPr>
          <w:p w:rsidR="007E3DC0" w:rsidP="001F0B6D" w:rsidRDefault="007E3DC0" w14:paraId="6B7374C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4754F9B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21FDF86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272FE72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73C3AB8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3498CE4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652F8C3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6C23A3F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2E5680E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</w:tbl>
    <w:p w:rsidR="007E3DC0" w:rsidRDefault="007E3DC0" w14:paraId="4015628A" w14:textId="15EEA7AB">
      <w:pPr>
        <w:spacing w:before="0"/>
        <w:rPr>
          <w:rFonts w:asciiTheme="minorHAnsi" w:hAnsiTheme="minorHAnsi" w:cstheme="minorHAnsi"/>
        </w:rPr>
      </w:pPr>
    </w:p>
    <w:p w:rsidR="007E3DC0" w:rsidRDefault="007E3DC0" w14:paraId="7FA2FA3F" w14:textId="77777777">
      <w:pPr>
        <w:spacing w:befor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7E3DC0" w:rsidTr="001F0B6D" w14:paraId="701490D3" w14:textId="77777777">
        <w:tc>
          <w:tcPr>
            <w:tcW w:w="2880" w:type="dxa"/>
            <w:vAlign w:val="center"/>
          </w:tcPr>
          <w:p w:rsidR="007E3DC0" w:rsidP="001F0B6D" w:rsidRDefault="007E3DC0" w14:paraId="2A674CC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GROUP AND STRATEGY</w:t>
            </w:r>
          </w:p>
        </w:tc>
        <w:tc>
          <w:tcPr>
            <w:tcW w:w="6480" w:type="dxa"/>
            <w:vAlign w:val="center"/>
          </w:tcPr>
          <w:p w:rsidR="007E3DC0" w:rsidP="001F0B6D" w:rsidRDefault="007E3DC0" w14:paraId="57F86A5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17505F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7E3DC0" w:rsidTr="001F0B6D" w14:paraId="2C7B50F3" w14:textId="77777777">
        <w:tc>
          <w:tcPr>
            <w:tcW w:w="2880" w:type="dxa"/>
            <w:vAlign w:val="center"/>
          </w:tcPr>
          <w:p w:rsidR="007E3DC0" w:rsidP="001F0B6D" w:rsidRDefault="007E3DC0" w14:paraId="6004ED3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380CDC2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60668C1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5919834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42CF3A9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2307012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5EC50B2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48493E3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3CE4B18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1F0B6D" w14:paraId="08932670" w14:textId="77777777">
        <w:tc>
          <w:tcPr>
            <w:tcW w:w="2880" w:type="dxa"/>
            <w:vAlign w:val="center"/>
          </w:tcPr>
          <w:p w:rsidR="007E3DC0" w:rsidP="001F0B6D" w:rsidRDefault="007E3DC0" w14:paraId="11DD4A0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716CC60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74F5E7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18B304F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26D23A3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6A0F480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674C549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765724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081429C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  <w:tr w:rsidR="007E3DC0" w:rsidTr="001F0B6D" w14:paraId="607DFF09" w14:textId="77777777">
        <w:tc>
          <w:tcPr>
            <w:tcW w:w="2880" w:type="dxa"/>
            <w:vAlign w:val="center"/>
          </w:tcPr>
          <w:p w:rsidR="007E3DC0" w:rsidP="001F0B6D" w:rsidRDefault="007E3DC0" w14:paraId="10364F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Group: ________________</w:t>
            </w:r>
          </w:p>
          <w:p w:rsidR="007E3DC0" w:rsidP="001F0B6D" w:rsidRDefault="007E3DC0" w14:paraId="0E88964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Strategy: ______________</w:t>
            </w:r>
          </w:p>
          <w:p w:rsidR="007E3DC0" w:rsidP="001F0B6D" w:rsidRDefault="007E3DC0" w14:paraId="28F9808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</w:t>
            </w:r>
          </w:p>
          <w:p w:rsidR="007E3DC0" w:rsidP="001F0B6D" w:rsidRDefault="007E3DC0" w14:paraId="06C47C0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3AD61EB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4364F89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13A2B0B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7E3DC0" w:rsidP="001F0B6D" w:rsidRDefault="007E3DC0" w14:paraId="63617AB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6480" w:type="dxa"/>
          </w:tcPr>
          <w:p w:rsidR="007E3DC0" w:rsidP="001F0B6D" w:rsidRDefault="007E3DC0" w14:paraId="2DACFD4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 w:rsidRPr="007E3DC0">
              <w:rPr>
                <w:rFonts w:asciiTheme="minorHAnsi" w:hAnsiTheme="minorHAnsi" w:cstheme="minorHAnsi"/>
                <w:color w:val="767171" w:themeColor="background2" w:themeShade="80"/>
                <w:sz w:val="20"/>
              </w:rPr>
              <w:t>(Include pros and cons of this strategy for the group presenting, and ideas about how it might affect your stakeholder group.)</w:t>
            </w:r>
          </w:p>
        </w:tc>
      </w:tr>
    </w:tbl>
    <w:p w:rsidR="0017505F" w:rsidRDefault="0017505F" w14:paraId="5997218B" w14:textId="77777777">
      <w:pPr>
        <w:spacing w:before="0"/>
        <w:rPr>
          <w:rFonts w:asciiTheme="minorHAnsi" w:hAnsiTheme="minorHAnsi" w:cstheme="minorHAnsi"/>
        </w:rPr>
      </w:pPr>
    </w:p>
    <w:sectPr w:rsidR="0017505F" w:rsidSect="00E577AB">
      <w:footerReference w:type="default" r:id="rId10"/>
      <w:pgSz w:w="12240" w:h="15840" w:orient="portrait"/>
      <w:pgMar w:top="1008" w:right="1440" w:bottom="1008" w:left="1440" w:header="720" w:footer="720" w:gutter="0"/>
      <w:cols w:space="720"/>
      <w:headerReference w:type="default" r:id="R10ea9d944b424ca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71B6" w:rsidP="00E577AB" w:rsidRDefault="00D871B6" w14:paraId="48FBE7F8" w14:textId="77777777">
      <w:pPr>
        <w:spacing w:before="0"/>
      </w:pPr>
      <w:r>
        <w:separator/>
      </w:r>
    </w:p>
  </w:endnote>
  <w:endnote w:type="continuationSeparator" w:id="0">
    <w:p w:rsidR="00D871B6" w:rsidP="00E577AB" w:rsidRDefault="00D871B6" w14:paraId="08FE9A0D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1B22CDFF" w:rsidP="1B22CDFF" w:rsidRDefault="1B22CDFF" w14:paraId="390BC104" w14:textId="75D22540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</w:pPr>
    <w:r w:rsidRPr="1B22CDFF" w:rsidR="1B22CDF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 w:rsidRPr="1B22CDFF" w:rsidR="1B22CDF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 xml:space="preserve">                                                                                                      Our Coast, Our Future</w:t>
    </w:r>
  </w:p>
  <w:p w:rsidR="1B22CDFF" w:rsidP="1B22CDFF" w:rsidRDefault="1B22CDFF" w14:paraId="5A0F1CC6" w14:textId="30C02FE6">
    <w:pPr>
      <w:pStyle w:val="Footer"/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71B6" w:rsidP="00E577AB" w:rsidRDefault="00D871B6" w14:paraId="3339CA24" w14:textId="77777777">
      <w:pPr>
        <w:spacing w:before="0"/>
      </w:pPr>
      <w:r>
        <w:separator/>
      </w:r>
    </w:p>
  </w:footnote>
  <w:footnote w:type="continuationSeparator" w:id="0">
    <w:p w:rsidR="00D871B6" w:rsidP="00E577AB" w:rsidRDefault="00D871B6" w14:paraId="3DA03364" w14:textId="77777777">
      <w:pPr>
        <w:spacing w:before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B22CDFF" w:rsidTr="1B22CDFF" w14:paraId="3FB84D53">
      <w:tc>
        <w:tcPr>
          <w:tcW w:w="3120" w:type="dxa"/>
          <w:tcMar/>
        </w:tcPr>
        <w:p w:rsidR="1B22CDFF" w:rsidP="1B22CDFF" w:rsidRDefault="1B22CDFF" w14:paraId="0CD61D6C" w14:textId="54FB10CF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1B22CDFF" w:rsidP="1B22CDFF" w:rsidRDefault="1B22CDFF" w14:paraId="2596CF91" w14:textId="7071A3F2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1B22CDFF" w:rsidP="1B22CDFF" w:rsidRDefault="1B22CDFF" w14:paraId="71456B0C" w14:textId="7891F21D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1B22CDFF" w:rsidP="1B22CDFF" w:rsidRDefault="1B22CDFF" w14:paraId="64BC948F" w14:textId="2C81BE28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7A27059F"/>
    <w:multiLevelType w:val="hybridMultilevel"/>
    <w:tmpl w:val="8D9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610BA"/>
    <w:rsid w:val="00171E53"/>
    <w:rsid w:val="0017505F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7551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A6417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314A0"/>
    <w:rsid w:val="00540751"/>
    <w:rsid w:val="00546AF7"/>
    <w:rsid w:val="00564B39"/>
    <w:rsid w:val="005662AF"/>
    <w:rsid w:val="0056792F"/>
    <w:rsid w:val="00571D43"/>
    <w:rsid w:val="0058062A"/>
    <w:rsid w:val="005B3224"/>
    <w:rsid w:val="005B469A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3DC0"/>
    <w:rsid w:val="007E7A8F"/>
    <w:rsid w:val="00800DA2"/>
    <w:rsid w:val="00813261"/>
    <w:rsid w:val="00813580"/>
    <w:rsid w:val="00827322"/>
    <w:rsid w:val="00834136"/>
    <w:rsid w:val="00862311"/>
    <w:rsid w:val="008671AE"/>
    <w:rsid w:val="00877221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43357"/>
    <w:rsid w:val="00947095"/>
    <w:rsid w:val="009641F6"/>
    <w:rsid w:val="00970E35"/>
    <w:rsid w:val="00981C55"/>
    <w:rsid w:val="00984381"/>
    <w:rsid w:val="009850A2"/>
    <w:rsid w:val="0099118B"/>
    <w:rsid w:val="00993E28"/>
    <w:rsid w:val="009A21DD"/>
    <w:rsid w:val="009B6D0F"/>
    <w:rsid w:val="009D6D10"/>
    <w:rsid w:val="009F2CD7"/>
    <w:rsid w:val="009F3AD2"/>
    <w:rsid w:val="00A07591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B3068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B13DF"/>
    <w:rsid w:val="00BB442E"/>
    <w:rsid w:val="00BB717A"/>
    <w:rsid w:val="00BC536B"/>
    <w:rsid w:val="00BD1BFE"/>
    <w:rsid w:val="00BD75D7"/>
    <w:rsid w:val="00BF6E47"/>
    <w:rsid w:val="00C17FC9"/>
    <w:rsid w:val="00C323C2"/>
    <w:rsid w:val="00C40689"/>
    <w:rsid w:val="00C53751"/>
    <w:rsid w:val="00C6655C"/>
    <w:rsid w:val="00C728CC"/>
    <w:rsid w:val="00C73311"/>
    <w:rsid w:val="00C84486"/>
    <w:rsid w:val="00CA2C41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4B04"/>
    <w:rsid w:val="00D75E9A"/>
    <w:rsid w:val="00D76517"/>
    <w:rsid w:val="00D76895"/>
    <w:rsid w:val="00D8318F"/>
    <w:rsid w:val="00D871B6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387E"/>
    <w:rsid w:val="00EB49D1"/>
    <w:rsid w:val="00EB75C8"/>
    <w:rsid w:val="00ED5EB9"/>
    <w:rsid w:val="00ED6599"/>
    <w:rsid w:val="00EE3FF7"/>
    <w:rsid w:val="00F03AA4"/>
    <w:rsid w:val="00F05603"/>
    <w:rsid w:val="00F26B8C"/>
    <w:rsid w:val="00F32410"/>
    <w:rsid w:val="00F5073F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1ABCBC73"/>
    <w:rsid w:val="1B22CDFF"/>
    <w:rsid w:val="37FD18CA"/>
    <w:rsid w:val="3DB217B5"/>
    <w:rsid w:val="552D3B23"/>
    <w:rsid w:val="747FA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F9F8987D-229C-4338-B3AD-6D9AC88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rsid w:val="001750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75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/word/header.xml" Id="R10ea9d944b424ca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188AF0-8697-4CDA-9893-C0CF1F21F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3DAF82-AF7C-472C-88E2-E9E7AF9DF345}"/>
</file>

<file path=customXml/itemProps3.xml><?xml version="1.0" encoding="utf-8"?>
<ds:datastoreItem xmlns:ds="http://schemas.openxmlformats.org/officeDocument/2006/customXml" ds:itemID="{0B92DEF7-3BBB-4100-8C7D-5B918E809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4</revision>
  <dcterms:created xsi:type="dcterms:W3CDTF">2021-03-31T12:46:00.0000000Z</dcterms:created>
  <dcterms:modified xsi:type="dcterms:W3CDTF">2021-06-29T00:14:03.4235921Z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